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6041"/>
      </w:tblGrid>
      <w:tr w:rsidR="00135B95" w:rsidRPr="00871955" w14:paraId="43E78888" w14:textId="77777777" w:rsidTr="00135B95">
        <w:trPr>
          <w:trHeight w:val="67"/>
        </w:trPr>
        <w:tc>
          <w:tcPr>
            <w:tcW w:w="3298" w:type="dxa"/>
            <w:shd w:val="clear" w:color="auto" w:fill="auto"/>
          </w:tcPr>
          <w:p w14:paraId="286210F6" w14:textId="7291C069" w:rsidR="00135B95" w:rsidRPr="00871955" w:rsidRDefault="00135B95" w:rsidP="00F034E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1" w:type="dxa"/>
            <w:shd w:val="clear" w:color="auto" w:fill="auto"/>
          </w:tcPr>
          <w:p w14:paraId="5531846F" w14:textId="5C8F60C6" w:rsidR="00135B95" w:rsidRDefault="00F034EC" w:rsidP="00F034EC">
            <w:pPr>
              <w:jc w:val="right"/>
              <w:rPr>
                <w:rFonts w:ascii="Times New Roman" w:hAnsi="Times New Roman"/>
              </w:rPr>
            </w:pPr>
            <w:r w:rsidRPr="00F034EC">
              <w:rPr>
                <w:rFonts w:ascii="Times New Roman" w:hAnsi="Times New Roman"/>
              </w:rPr>
              <w:t>В ____ районный суд</w:t>
            </w:r>
          </w:p>
          <w:p w14:paraId="038063AD" w14:textId="77777777" w:rsidR="00F034EC" w:rsidRPr="00F034EC" w:rsidRDefault="00F034EC" w:rsidP="00F034EC">
            <w:pPr>
              <w:jc w:val="right"/>
              <w:rPr>
                <w:rFonts w:ascii="Times New Roman" w:hAnsi="Times New Roman"/>
              </w:rPr>
            </w:pPr>
          </w:p>
          <w:p w14:paraId="67B272B5" w14:textId="77777777" w:rsidR="00135B95" w:rsidRPr="00871955" w:rsidRDefault="00135B95" w:rsidP="00F034E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B95" w:rsidRPr="00871955" w14:paraId="04DA23D7" w14:textId="77777777" w:rsidTr="003104F0">
        <w:tc>
          <w:tcPr>
            <w:tcW w:w="3298" w:type="dxa"/>
            <w:shd w:val="clear" w:color="auto" w:fill="auto"/>
          </w:tcPr>
          <w:p w14:paraId="246DB023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  <w:r w:rsidRPr="00135B95">
              <w:rPr>
                <w:rFonts w:ascii="Times New Roman" w:hAnsi="Times New Roman"/>
              </w:rPr>
              <w:t>Истец:</w:t>
            </w:r>
          </w:p>
        </w:tc>
        <w:tc>
          <w:tcPr>
            <w:tcW w:w="6041" w:type="dxa"/>
            <w:shd w:val="clear" w:color="auto" w:fill="auto"/>
          </w:tcPr>
          <w:p w14:paraId="1F0AE351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  <w:r w:rsidRPr="00135B95">
              <w:rPr>
                <w:rFonts w:ascii="Times New Roman" w:hAnsi="Times New Roman"/>
              </w:rPr>
              <w:t xml:space="preserve">ФИО </w:t>
            </w:r>
          </w:p>
          <w:p w14:paraId="7FBF6187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  <w:r w:rsidRPr="00135B95">
              <w:rPr>
                <w:rFonts w:ascii="Times New Roman" w:hAnsi="Times New Roman"/>
              </w:rPr>
              <w:t>адрес</w:t>
            </w:r>
          </w:p>
          <w:p w14:paraId="6C0D86B4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  <w:r w:rsidRPr="00135B95">
              <w:rPr>
                <w:rFonts w:ascii="Times New Roman" w:hAnsi="Times New Roman"/>
              </w:rPr>
              <w:t>тел.</w:t>
            </w:r>
          </w:p>
          <w:p w14:paraId="5DF5A199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</w:p>
          <w:p w14:paraId="33454E50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</w:p>
        </w:tc>
      </w:tr>
      <w:tr w:rsidR="00135B95" w:rsidRPr="00871955" w14:paraId="0BCB4989" w14:textId="77777777" w:rsidTr="00135B95">
        <w:trPr>
          <w:trHeight w:val="2178"/>
        </w:trPr>
        <w:tc>
          <w:tcPr>
            <w:tcW w:w="3298" w:type="dxa"/>
            <w:shd w:val="clear" w:color="auto" w:fill="auto"/>
          </w:tcPr>
          <w:p w14:paraId="3F9D9B3D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  <w:r w:rsidRPr="00135B95">
              <w:rPr>
                <w:rFonts w:ascii="Times New Roman" w:hAnsi="Times New Roman"/>
              </w:rPr>
              <w:t>Ответчик:</w:t>
            </w:r>
          </w:p>
        </w:tc>
        <w:tc>
          <w:tcPr>
            <w:tcW w:w="6041" w:type="dxa"/>
            <w:shd w:val="clear" w:color="auto" w:fill="auto"/>
          </w:tcPr>
          <w:p w14:paraId="1C594C7A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  <w:color w:val="000000"/>
              </w:rPr>
            </w:pPr>
            <w:r w:rsidRPr="00135B95">
              <w:rPr>
                <w:rFonts w:ascii="Times New Roman" w:hAnsi="Times New Roman"/>
                <w:color w:val="000000"/>
              </w:rPr>
              <w:t>ООО «__»</w:t>
            </w:r>
          </w:p>
          <w:p w14:paraId="28D7AB94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  <w:color w:val="000000"/>
              </w:rPr>
            </w:pPr>
          </w:p>
          <w:p w14:paraId="74DE1CA3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  <w:color w:val="000000"/>
              </w:rPr>
            </w:pPr>
          </w:p>
          <w:p w14:paraId="07FD8B2F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  <w:color w:val="000000"/>
              </w:rPr>
            </w:pPr>
            <w:r w:rsidRPr="00135B95">
              <w:rPr>
                <w:rFonts w:ascii="Times New Roman" w:hAnsi="Times New Roman"/>
                <w:color w:val="000000"/>
              </w:rPr>
              <w:t>адрес</w:t>
            </w:r>
          </w:p>
          <w:p w14:paraId="24D14831" w14:textId="77777777" w:rsidR="00135B95" w:rsidRPr="00135B95" w:rsidRDefault="00135B95" w:rsidP="00F034EC">
            <w:pPr>
              <w:jc w:val="right"/>
              <w:rPr>
                <w:rFonts w:ascii="Times New Roman" w:hAnsi="Times New Roman"/>
              </w:rPr>
            </w:pPr>
            <w:r w:rsidRPr="00135B95">
              <w:rPr>
                <w:rFonts w:ascii="Times New Roman" w:hAnsi="Times New Roman"/>
              </w:rPr>
              <w:t>тел.</w:t>
            </w:r>
          </w:p>
        </w:tc>
      </w:tr>
    </w:tbl>
    <w:p w14:paraId="10D0B60F" w14:textId="77777777" w:rsidR="00135B95" w:rsidRPr="00FC0DBD" w:rsidRDefault="00135B95" w:rsidP="00135B95">
      <w:pPr>
        <w:rPr>
          <w:rFonts w:ascii="Times New Roman" w:hAnsi="Times New Roman"/>
          <w:sz w:val="20"/>
          <w:szCs w:val="20"/>
        </w:rPr>
      </w:pPr>
    </w:p>
    <w:p w14:paraId="31E51426" w14:textId="77777777" w:rsidR="00135B95" w:rsidRPr="00135B95" w:rsidRDefault="00135B95" w:rsidP="00135B95">
      <w:pPr>
        <w:jc w:val="center"/>
        <w:rPr>
          <w:rFonts w:ascii="Times New Roman" w:hAnsi="Times New Roman"/>
        </w:rPr>
      </w:pPr>
      <w:r w:rsidRPr="00135B95">
        <w:rPr>
          <w:rFonts w:ascii="Times New Roman" w:hAnsi="Times New Roman"/>
        </w:rPr>
        <w:t>ИСКОВОЕ ЗАЯВЛЕНИЕ</w:t>
      </w:r>
    </w:p>
    <w:p w14:paraId="3C42C036" w14:textId="77777777" w:rsidR="00135B95" w:rsidRPr="00135B95" w:rsidRDefault="00135B95" w:rsidP="00135B95">
      <w:pPr>
        <w:jc w:val="center"/>
        <w:rPr>
          <w:rFonts w:ascii="Times New Roman" w:hAnsi="Times New Roman"/>
        </w:rPr>
      </w:pPr>
      <w:r w:rsidRPr="00135B95">
        <w:rPr>
          <w:rFonts w:ascii="Times New Roman" w:hAnsi="Times New Roman"/>
        </w:rPr>
        <w:t>О ВЗЫСКАНИИ ЗАДОЛЖЕННОСТИ ПО ЗАРАБОТНОЙ ПЛАТЕ</w:t>
      </w:r>
    </w:p>
    <w:p w14:paraId="67D49941" w14:textId="77777777" w:rsidR="00135B95" w:rsidRPr="00135B95" w:rsidRDefault="00135B95" w:rsidP="00135B95">
      <w:pPr>
        <w:rPr>
          <w:rFonts w:ascii="Times New Roman" w:hAnsi="Times New Roman"/>
        </w:rPr>
      </w:pPr>
    </w:p>
    <w:p w14:paraId="620830F2" w14:textId="77777777" w:rsidR="00135B95" w:rsidRPr="00135B95" w:rsidRDefault="00135B95" w:rsidP="00135B95">
      <w:pPr>
        <w:outlineLvl w:val="0"/>
        <w:rPr>
          <w:rFonts w:ascii="Times New Roman" w:hAnsi="Times New Roman"/>
        </w:rPr>
      </w:pPr>
    </w:p>
    <w:p w14:paraId="6F4AA80D" w14:textId="77777777" w:rsidR="00135B95" w:rsidRPr="00135B95" w:rsidRDefault="00135B95" w:rsidP="00135B95">
      <w:pPr>
        <w:jc w:val="both"/>
        <w:outlineLvl w:val="0"/>
        <w:rPr>
          <w:rFonts w:ascii="Times New Roman" w:hAnsi="Times New Roman"/>
          <w:color w:val="C00000"/>
        </w:rPr>
      </w:pPr>
      <w:r w:rsidRPr="00135B95">
        <w:rPr>
          <w:rFonts w:ascii="Times New Roman" w:hAnsi="Times New Roman"/>
          <w:color w:val="C00000"/>
        </w:rPr>
        <w:t>Укажите данные о работодателе, свои данные, с какого периода осуществляете трудовую деятельность, должность, информацию о задолженности по выплате заработной плате.</w:t>
      </w:r>
    </w:p>
    <w:p w14:paraId="1E1DE965" w14:textId="77777777" w:rsidR="00135B95" w:rsidRPr="00135B95" w:rsidRDefault="00135B95" w:rsidP="00135B95">
      <w:pPr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FF0000"/>
        </w:rPr>
        <w:t>Например:</w:t>
      </w:r>
    </w:p>
    <w:p w14:paraId="7C8F861A" w14:textId="77777777" w:rsidR="00135B95" w:rsidRPr="00135B95" w:rsidRDefault="00135B95" w:rsidP="00135B95">
      <w:pPr>
        <w:ind w:firstLine="708"/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FF0000"/>
        </w:rPr>
        <w:t>Я, ФИО работал в ООО «Синергия» с 01 октября 2015 года по 10 октября 2017 года (или продолжаете работать), в должности инженера проектировщика.</w:t>
      </w:r>
    </w:p>
    <w:p w14:paraId="29189F6A" w14:textId="77777777" w:rsidR="00135B95" w:rsidRPr="00135B95" w:rsidRDefault="00135B95" w:rsidP="00135B95">
      <w:pPr>
        <w:ind w:firstLine="708"/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FF0000"/>
        </w:rPr>
        <w:t>Согласно условиями трудового договора заработная плата составляла __ в месяц.</w:t>
      </w:r>
    </w:p>
    <w:p w14:paraId="30A864AC" w14:textId="77777777" w:rsidR="00135B95" w:rsidRPr="00135B95" w:rsidRDefault="00135B95" w:rsidP="00135B95">
      <w:pPr>
        <w:ind w:firstLine="708"/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FF0000"/>
        </w:rPr>
        <w:t>Заработная плата выплачивалась два раза в месяц.</w:t>
      </w:r>
    </w:p>
    <w:p w14:paraId="472AF90B" w14:textId="77777777" w:rsidR="00135B95" w:rsidRPr="00135B95" w:rsidRDefault="00135B95" w:rsidP="00135B95">
      <w:pPr>
        <w:ind w:firstLine="708"/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FF0000"/>
        </w:rPr>
        <w:t>Начиная с июня 2017 года на предприятии работодателем допускались задержки в выплате заработной платы.</w:t>
      </w:r>
    </w:p>
    <w:p w14:paraId="56A0FDAD" w14:textId="77777777" w:rsidR="00135B95" w:rsidRPr="00135B95" w:rsidRDefault="00135B95" w:rsidP="00135B95">
      <w:pPr>
        <w:ind w:firstLine="708"/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FF0000"/>
        </w:rPr>
        <w:t>Заработная плата за август выплачена только частично, за сентябрь и октябрь заработная плата работодателем не выплачена. Также работодателем не произведен расчет при увольнении. Помимо задолженности по заработной плате, работодателем при увольнении не выплачена компенсация за неиспользованный отпуск.</w:t>
      </w:r>
    </w:p>
    <w:p w14:paraId="7930B827" w14:textId="77777777" w:rsidR="00135B95" w:rsidRPr="00135B95" w:rsidRDefault="00135B95" w:rsidP="00135B95">
      <w:pPr>
        <w:ind w:firstLine="708"/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FF0000"/>
        </w:rPr>
        <w:t>Задолженность по заработной плате составляет __ можно указать примерную.</w:t>
      </w:r>
    </w:p>
    <w:p w14:paraId="5D1595FE" w14:textId="77777777" w:rsidR="00135B95" w:rsidRDefault="00135B95" w:rsidP="00135B95">
      <w:pPr>
        <w:jc w:val="both"/>
        <w:outlineLvl w:val="0"/>
        <w:rPr>
          <w:rFonts w:ascii="Times New Roman" w:hAnsi="Times New Roman"/>
          <w:color w:val="FF0000"/>
        </w:rPr>
      </w:pPr>
    </w:p>
    <w:p w14:paraId="20282BC9" w14:textId="77777777" w:rsidR="00135B95" w:rsidRDefault="00135B95" w:rsidP="00135B95">
      <w:pPr>
        <w:jc w:val="both"/>
        <w:outlineLvl w:val="0"/>
        <w:rPr>
          <w:rFonts w:ascii="Times New Roman" w:hAnsi="Times New Roman"/>
          <w:color w:val="FF0000"/>
        </w:rPr>
      </w:pPr>
      <w:r w:rsidRPr="00135B95">
        <w:rPr>
          <w:rFonts w:ascii="Times New Roman" w:hAnsi="Times New Roman"/>
          <w:color w:val="000000" w:themeColor="text1"/>
        </w:rPr>
        <w:t>Расчет задолженности по заработной плате</w:t>
      </w:r>
      <w:r>
        <w:rPr>
          <w:rFonts w:ascii="Times New Roman" w:hAnsi="Times New Roman"/>
          <w:color w:val="FF0000"/>
        </w:rPr>
        <w:t>:</w:t>
      </w:r>
      <w:r w:rsidRPr="00135B95">
        <w:rPr>
          <w:rFonts w:ascii="Times New Roman" w:hAnsi="Times New Roman"/>
          <w:color w:val="FF0000"/>
        </w:rPr>
        <w:t xml:space="preserve"> </w:t>
      </w:r>
    </w:p>
    <w:p w14:paraId="402470D2" w14:textId="77777777" w:rsidR="00135B95" w:rsidRDefault="00135B95" w:rsidP="00135B95">
      <w:pPr>
        <w:jc w:val="both"/>
        <w:outlineLvl w:val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из чего складывается сумма задолженности</w:t>
      </w:r>
    </w:p>
    <w:p w14:paraId="510907F9" w14:textId="77777777" w:rsidR="00135B95" w:rsidRDefault="00135B95" w:rsidP="00135B95">
      <w:pPr>
        <w:jc w:val="both"/>
        <w:outlineLvl w:val="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месяц – задолженность по заработной плате</w:t>
      </w:r>
    </w:p>
    <w:p w14:paraId="6283B392" w14:textId="77777777" w:rsidR="00135B95" w:rsidRPr="00135B95" w:rsidRDefault="00135B95" w:rsidP="00135B95">
      <w:pPr>
        <w:jc w:val="both"/>
        <w:outlineLvl w:val="0"/>
        <w:rPr>
          <w:rFonts w:ascii="Times New Roman" w:hAnsi="Times New Roman"/>
          <w:color w:val="FF0000"/>
        </w:rPr>
      </w:pPr>
    </w:p>
    <w:p w14:paraId="718CD941" w14:textId="77777777" w:rsidR="00135B95" w:rsidRPr="00135B95" w:rsidRDefault="00135B95" w:rsidP="00135B95">
      <w:pPr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5B95">
        <w:rPr>
          <w:rFonts w:ascii="Times New Roman" w:hAnsi="Times New Roman"/>
          <w:color w:val="000000"/>
        </w:rPr>
        <w:t xml:space="preserve">Согласно статье 22 Трудового Кодекса РФ </w:t>
      </w:r>
      <w:r w:rsidRPr="00135B95">
        <w:rPr>
          <w:rFonts w:ascii="Times New Roman" w:eastAsia="Times New Roman" w:hAnsi="Times New Roman"/>
          <w:color w:val="000000"/>
          <w:lang w:eastAsia="ru-RU"/>
        </w:rPr>
        <w:t>работодатель обязан:</w:t>
      </w:r>
    </w:p>
    <w:p w14:paraId="43777E10" w14:textId="77777777" w:rsidR="00135B95" w:rsidRPr="00135B95" w:rsidRDefault="00135B95" w:rsidP="00135B95">
      <w:pPr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0" w:name="dst198"/>
      <w:bookmarkEnd w:id="0"/>
      <w:r w:rsidRPr="00135B95">
        <w:rPr>
          <w:rFonts w:ascii="Times New Roman" w:eastAsia="Times New Roman" w:hAnsi="Times New Roman"/>
          <w:color w:val="000000"/>
          <w:lang w:eastAsia="ru-RU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14:paraId="5A2BF192" w14:textId="77777777" w:rsidR="00135B95" w:rsidRPr="00135B95" w:rsidRDefault="00135B95" w:rsidP="00135B95">
      <w:pPr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1" w:name="dst199"/>
      <w:bookmarkStart w:id="2" w:name="dst200"/>
      <w:bookmarkStart w:id="3" w:name="dst201"/>
      <w:bookmarkStart w:id="4" w:name="dst202"/>
      <w:bookmarkEnd w:id="1"/>
      <w:bookmarkEnd w:id="2"/>
      <w:bookmarkEnd w:id="3"/>
      <w:bookmarkEnd w:id="4"/>
      <w:r w:rsidRPr="00135B95">
        <w:rPr>
          <w:rFonts w:ascii="Times New Roman" w:eastAsia="Times New Roman" w:hAnsi="Times New Roman"/>
          <w:color w:val="000000"/>
          <w:lang w:eastAsia="ru-RU"/>
        </w:rPr>
        <w:t>обеспечивать работникам равную оплату за труд равной ценности;</w:t>
      </w:r>
    </w:p>
    <w:p w14:paraId="62DF4BFF" w14:textId="77777777" w:rsidR="00135B95" w:rsidRPr="00135B95" w:rsidRDefault="00135B95" w:rsidP="00135B95">
      <w:pPr>
        <w:ind w:firstLine="540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5" w:name="dst203"/>
      <w:bookmarkEnd w:id="5"/>
      <w:r w:rsidRPr="00135B95">
        <w:rPr>
          <w:rFonts w:ascii="Times New Roman" w:eastAsia="Times New Roman" w:hAnsi="Times New Roman"/>
          <w:color w:val="000000"/>
          <w:lang w:eastAsia="ru-RU"/>
        </w:rPr>
        <w:t>выплачивать в полном размере причитающуюся работникам заработную плату в сроки, установленные в соответствии с настоящим Кодексом, коллективным договором, правилами внутреннего трудового распорядка, трудовыми договорами;</w:t>
      </w:r>
    </w:p>
    <w:p w14:paraId="2B736D4C" w14:textId="77777777" w:rsidR="00135B95" w:rsidRDefault="00135B95" w:rsidP="00135B9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0634D986" w14:textId="77777777" w:rsidR="00135B95" w:rsidRPr="00135B95" w:rsidRDefault="00135B95" w:rsidP="00135B9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</w:rPr>
      </w:pPr>
      <w:r w:rsidRPr="00135B95">
        <w:rPr>
          <w:rFonts w:ascii="Times New Roman" w:hAnsi="Times New Roman"/>
          <w:color w:val="000000"/>
        </w:rPr>
        <w:t xml:space="preserve">В соответствии со статьей 136 Трудового Кодекса </w:t>
      </w:r>
      <w:r w:rsidRPr="00135B95">
        <w:rPr>
          <w:rFonts w:ascii="Times New Roman" w:hAnsi="Times New Roman"/>
          <w:bCs/>
          <w:color w:val="000000"/>
        </w:rPr>
        <w:t>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договором.</w:t>
      </w:r>
    </w:p>
    <w:p w14:paraId="3489A626" w14:textId="77777777" w:rsidR="00135B95" w:rsidRDefault="00135B95" w:rsidP="00135B9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</w:rPr>
      </w:pPr>
    </w:p>
    <w:p w14:paraId="1FB7C9B0" w14:textId="77777777" w:rsidR="00135B95" w:rsidRDefault="00135B95" w:rsidP="00135B9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</w:rPr>
      </w:pPr>
    </w:p>
    <w:p w14:paraId="68C11C28" w14:textId="77777777" w:rsidR="00135B95" w:rsidRPr="00A72D02" w:rsidRDefault="00135B95" w:rsidP="00135B9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</w:rPr>
      </w:pPr>
      <w:r w:rsidRPr="00135B95">
        <w:rPr>
          <w:rFonts w:ascii="Times New Roman" w:hAnsi="Times New Roman"/>
          <w:bCs/>
          <w:color w:val="000000"/>
        </w:rPr>
        <w:t>В соответствии со статьей 140 Трудового Кодекса РФ</w:t>
      </w:r>
      <w:r>
        <w:rPr>
          <w:rFonts w:ascii="Times New Roman" w:hAnsi="Times New Roman"/>
          <w:bCs/>
          <w:color w:val="000000"/>
        </w:rPr>
        <w:t xml:space="preserve"> п</w:t>
      </w:r>
      <w:r w:rsidRPr="00135B95">
        <w:rPr>
          <w:rFonts w:ascii="Times New Roman" w:eastAsia="Times New Roman" w:hAnsi="Times New Roman"/>
          <w:lang w:eastAsia="ru-RU"/>
        </w:rPr>
        <w:t>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расчете.</w:t>
      </w:r>
    </w:p>
    <w:p w14:paraId="536225B6" w14:textId="77777777" w:rsidR="00135B95" w:rsidRPr="00A72D02" w:rsidRDefault="00135B95" w:rsidP="00135B95">
      <w:pPr>
        <w:spacing w:line="290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bookmarkStart w:id="6" w:name="dst100958"/>
      <w:bookmarkEnd w:id="6"/>
      <w:r w:rsidRPr="00135B95">
        <w:rPr>
          <w:rFonts w:ascii="Times New Roman" w:eastAsia="Times New Roman" w:hAnsi="Times New Roman"/>
          <w:lang w:eastAsia="ru-RU"/>
        </w:rPr>
        <w:t>В случае спора о размерах сумм, причитающихся работнику при увольнении, работодатель обязан в указанный в настоящей статье срок выплатить не оспариваемую им сумму.</w:t>
      </w:r>
    </w:p>
    <w:p w14:paraId="774DA8A1" w14:textId="77777777" w:rsidR="00135B95" w:rsidRPr="00135B95" w:rsidRDefault="00135B95" w:rsidP="00135B9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</w:rPr>
      </w:pPr>
    </w:p>
    <w:p w14:paraId="794B2FCE" w14:textId="77777777" w:rsidR="00135B95" w:rsidRPr="00135B95" w:rsidRDefault="00135B95" w:rsidP="00135B95">
      <w:pPr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5B9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Согласно статье 236 Трудового Кодекса РФ при нарушении работодателем установленного </w:t>
      </w:r>
      <w:r w:rsidRPr="00135B95">
        <w:rPr>
          <w:rFonts w:ascii="Times New Roman" w:eastAsia="Times New Roman" w:hAnsi="Times New Roman"/>
          <w:color w:val="000000"/>
          <w:lang w:eastAsia="ru-RU"/>
        </w:rPr>
        <w:t>срока</w:t>
      </w:r>
      <w:r w:rsidRPr="00135B9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 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 </w:t>
      </w:r>
      <w:hyperlink r:id="rId5" w:anchor="dst100163" w:history="1">
        <w:r w:rsidRPr="00135B95">
          <w:rPr>
            <w:rFonts w:ascii="Times New Roman" w:eastAsia="Times New Roman" w:hAnsi="Times New Roman"/>
            <w:color w:val="000000"/>
            <w:lang w:eastAsia="ru-RU"/>
          </w:rPr>
          <w:t>ключевой ставки</w:t>
        </w:r>
      </w:hyperlink>
      <w:r w:rsidRPr="00135B9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 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14:paraId="5475F3D6" w14:textId="77777777" w:rsidR="00135B95" w:rsidRPr="00135B95" w:rsidRDefault="00135B95" w:rsidP="00135B9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/>
        </w:rPr>
      </w:pPr>
    </w:p>
    <w:p w14:paraId="4C183846" w14:textId="77777777" w:rsidR="00726078" w:rsidRDefault="00726078">
      <w:pPr>
        <w:rPr>
          <w:rFonts w:ascii="Times New Roman" w:hAnsi="Times New Roman"/>
        </w:rPr>
      </w:pPr>
    </w:p>
    <w:p w14:paraId="5833C5F9" w14:textId="77777777" w:rsidR="00135B95" w:rsidRDefault="00135B9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изложенного, </w:t>
      </w:r>
    </w:p>
    <w:p w14:paraId="553EB48D" w14:textId="77777777" w:rsidR="00135B95" w:rsidRDefault="00135B95">
      <w:pPr>
        <w:rPr>
          <w:rFonts w:ascii="Times New Roman" w:hAnsi="Times New Roman"/>
        </w:rPr>
      </w:pPr>
    </w:p>
    <w:p w14:paraId="61A16FEB" w14:textId="77777777" w:rsidR="00135B95" w:rsidRDefault="00135B95" w:rsidP="00135B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ПРОШУ</w:t>
      </w:r>
    </w:p>
    <w:p w14:paraId="094F7D64" w14:textId="77777777" w:rsidR="00135B95" w:rsidRDefault="00135B95" w:rsidP="00135B95">
      <w:pPr>
        <w:rPr>
          <w:rFonts w:ascii="Times New Roman" w:hAnsi="Times New Roman"/>
        </w:rPr>
      </w:pPr>
    </w:p>
    <w:p w14:paraId="498A11D6" w14:textId="77777777" w:rsidR="00135B95" w:rsidRDefault="00135B95" w:rsidP="00135B95">
      <w:pPr>
        <w:rPr>
          <w:rFonts w:ascii="Times New Roman" w:hAnsi="Times New Roman"/>
        </w:rPr>
      </w:pPr>
    </w:p>
    <w:p w14:paraId="50DB1489" w14:textId="52C663D9" w:rsidR="00135B95" w:rsidRDefault="00135B95" w:rsidP="00135B95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Взыскать в пользу ФИО с ООО задолженность по </w:t>
      </w:r>
      <w:r w:rsidR="00F034EC">
        <w:rPr>
          <w:rFonts w:ascii="Times New Roman" w:hAnsi="Times New Roman"/>
        </w:rPr>
        <w:t xml:space="preserve">заработной плате и компенсации за неиспользованный отпуск в размере </w:t>
      </w:r>
    </w:p>
    <w:p w14:paraId="7591415D" w14:textId="0B0BCAB4" w:rsidR="00F034EC" w:rsidRPr="00F034EC" w:rsidRDefault="00F034EC" w:rsidP="00F034EC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Взыскать с ООО проценты </w:t>
      </w:r>
      <w:r w:rsidRPr="00135B9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за каждый день задержки</w:t>
      </w:r>
      <w:r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 xml:space="preserve"> выплаты заработной платы </w:t>
      </w:r>
      <w:r w:rsidRPr="00135B9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в размере не ниже одной сто пятидесятой действующей в это время </w:t>
      </w:r>
      <w:hyperlink r:id="rId6" w:anchor="dst100163" w:history="1">
        <w:r w:rsidRPr="00135B95">
          <w:rPr>
            <w:rFonts w:ascii="Times New Roman" w:eastAsia="Times New Roman" w:hAnsi="Times New Roman"/>
            <w:color w:val="000000"/>
            <w:lang w:eastAsia="ru-RU"/>
          </w:rPr>
          <w:t>ключевой ставки</w:t>
        </w:r>
      </w:hyperlink>
      <w:r w:rsidRPr="00135B95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 Центрального банка Российской Федерации</w:t>
      </w:r>
    </w:p>
    <w:p w14:paraId="02A19BBB" w14:textId="77777777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7047D23" w14:textId="124170C6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Приложения:</w:t>
      </w:r>
    </w:p>
    <w:p w14:paraId="73901339" w14:textId="77777777" w:rsidR="00F034EC" w:rsidRDefault="00F034EC" w:rsidP="00F034EC">
      <w:pPr>
        <w:ind w:left="360"/>
        <w:jc w:val="both"/>
        <w:rPr>
          <w:rFonts w:ascii="Times New Roman" w:hAnsi="Times New Roman"/>
        </w:rPr>
      </w:pPr>
    </w:p>
    <w:p w14:paraId="793E73DB" w14:textId="5FC6E2BD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Заявление о взыскании заработной платы в адрес ответчика</w:t>
      </w:r>
    </w:p>
    <w:p w14:paraId="63AF867A" w14:textId="7AECBEC2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Д</w:t>
      </w:r>
      <w:bookmarkStart w:id="7" w:name="_GoBack"/>
      <w:bookmarkEnd w:id="7"/>
      <w:r w:rsidRPr="00F034EC">
        <w:rPr>
          <w:rFonts w:ascii="Times New Roman" w:hAnsi="Times New Roman"/>
          <w:sz w:val="20"/>
          <w:szCs w:val="20"/>
        </w:rPr>
        <w:t>окументы подтверждающие трудовую деятельность:</w:t>
      </w:r>
    </w:p>
    <w:p w14:paraId="2CD8428E" w14:textId="0F89DD40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Копия трудового договора</w:t>
      </w:r>
    </w:p>
    <w:p w14:paraId="43DCFAAF" w14:textId="1F93D905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Копия приказа о приеме на работу</w:t>
      </w:r>
    </w:p>
    <w:p w14:paraId="36F99347" w14:textId="4AFA8D04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Копия о приказа об увольнении</w:t>
      </w:r>
    </w:p>
    <w:p w14:paraId="05F96093" w14:textId="0900B357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Копия трудовой книжки с записью о приеме и увольнении</w:t>
      </w:r>
    </w:p>
    <w:p w14:paraId="4FC77815" w14:textId="77777777" w:rsidR="00F034EC" w:rsidRDefault="00F034EC" w:rsidP="00F034EC">
      <w:pPr>
        <w:ind w:left="360"/>
        <w:jc w:val="both"/>
        <w:rPr>
          <w:rFonts w:ascii="Times New Roman" w:hAnsi="Times New Roman"/>
        </w:rPr>
      </w:pPr>
    </w:p>
    <w:p w14:paraId="5E6C0B7E" w14:textId="5C2FB671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>дата</w:t>
      </w:r>
    </w:p>
    <w:p w14:paraId="41650924" w14:textId="77777777" w:rsidR="00F034EC" w:rsidRDefault="00F034EC" w:rsidP="00F034EC">
      <w:pPr>
        <w:ind w:left="360"/>
        <w:jc w:val="both"/>
        <w:rPr>
          <w:rFonts w:ascii="Times New Roman" w:hAnsi="Times New Roman"/>
        </w:rPr>
      </w:pPr>
    </w:p>
    <w:p w14:paraId="7201D223" w14:textId="3CA28214" w:rsidR="00F034EC" w:rsidRPr="00F034EC" w:rsidRDefault="00F034EC" w:rsidP="00F034E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F034EC">
        <w:rPr>
          <w:rFonts w:ascii="Times New Roman" w:hAnsi="Times New Roman"/>
          <w:sz w:val="20"/>
          <w:szCs w:val="20"/>
        </w:rPr>
        <w:t xml:space="preserve">ФИО подпись </w:t>
      </w:r>
    </w:p>
    <w:sectPr w:rsidR="00F034EC" w:rsidRPr="00F034EC" w:rsidSect="0088521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097"/>
    <w:multiLevelType w:val="hybridMultilevel"/>
    <w:tmpl w:val="75F2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95"/>
    <w:rsid w:val="00135B95"/>
    <w:rsid w:val="00726078"/>
    <w:rsid w:val="00885219"/>
    <w:rsid w:val="00F0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E05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B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nsultant.ru/document/cons_doc_LAW_12453/886577905315979b26c9032d79cb911cc8fa7e69/" TargetMode="External"/><Relationship Id="rId6" Type="http://schemas.openxmlformats.org/officeDocument/2006/relationships/hyperlink" Target="http://www.consultant.ru/document/cons_doc_LAW_12453/886577905315979b26c9032d79cb911cc8fa7e69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619</Words>
  <Characters>3529</Characters>
  <Application>Microsoft Macintosh Word</Application>
  <DocSecurity>0</DocSecurity>
  <Lines>29</Lines>
  <Paragraphs>8</Paragraphs>
  <ScaleCrop>false</ScaleCrop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2019-10-15T08:06:00Z</dcterms:created>
  <dcterms:modified xsi:type="dcterms:W3CDTF">2019-10-17T08:12:00Z</dcterms:modified>
</cp:coreProperties>
</file>